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E31" w:rsidP="00ED2428" w:rsidRDefault="00874E31" w14:paraId="195974E7" w14:textId="346720C3">
      <w:pPr>
        <w:jc w:val="center"/>
        <w:rPr>
          <w:rFonts w:ascii="Calibri" w:hAnsi="Calibri" w:cs="Calibri"/>
          <w:b/>
          <w:caps/>
          <w:sz w:val="28"/>
          <w:szCs w:val="28"/>
        </w:rPr>
      </w:pPr>
      <w:r w:rsidRPr="00ED2428">
        <w:rPr>
          <w:rFonts w:ascii="Calibri" w:hAnsi="Calibri" w:cs="Calibri"/>
          <w:b/>
          <w:caps/>
          <w:sz w:val="28"/>
          <w:szCs w:val="28"/>
        </w:rPr>
        <w:t>STATE ENVIRONMENT DEPARTMENT seeks public comment on exceptional events demonstration</w:t>
      </w:r>
    </w:p>
    <w:p w:rsidRPr="00ED2428" w:rsidR="00ED2428" w:rsidP="00ED2428" w:rsidRDefault="00ED2428" w14:paraId="7360B287" w14:textId="77777777">
      <w:pPr>
        <w:rPr>
          <w:rFonts w:ascii="Calibri" w:hAnsi="Calibri" w:cs="Calibri"/>
        </w:rPr>
      </w:pPr>
    </w:p>
    <w:p w:rsidRPr="001E1E1B" w:rsidR="00874E31" w:rsidP="00ED2428" w:rsidRDefault="00874E31" w14:paraId="195974E8" w14:textId="58E0AE75">
      <w:pPr>
        <w:rPr>
          <w:rFonts w:ascii="Calibri" w:hAnsi="Calibri" w:cs="Calibri"/>
          <w:sz w:val="22"/>
          <w:szCs w:val="22"/>
        </w:rPr>
      </w:pPr>
      <w:r w:rsidRPr="001E1E1B">
        <w:rPr>
          <w:rFonts w:ascii="Calibri" w:hAnsi="Calibri" w:cs="Calibri"/>
          <w:sz w:val="22"/>
          <w:szCs w:val="22"/>
        </w:rPr>
        <w:t>(Santa Fe, NM) –The New Mexico Environment Department Air Quality Bureau has completed a draft exceptional events demonstration for periods exceeding federal air quality standards for particulate matter in southern</w:t>
      </w:r>
      <w:r w:rsidR="00E54965">
        <w:rPr>
          <w:rFonts w:ascii="Calibri" w:hAnsi="Calibri" w:cs="Calibri"/>
          <w:sz w:val="22"/>
          <w:szCs w:val="22"/>
        </w:rPr>
        <w:t xml:space="preserve"> (Do</w:t>
      </w:r>
      <w:r w:rsidR="009849E4">
        <w:rPr>
          <w:rFonts w:ascii="Calibri" w:hAnsi="Calibri" w:cs="Calibri"/>
          <w:sz w:val="22"/>
          <w:szCs w:val="22"/>
        </w:rPr>
        <w:t>ñ</w:t>
      </w:r>
      <w:r w:rsidR="00E54965">
        <w:rPr>
          <w:rFonts w:ascii="Calibri" w:hAnsi="Calibri" w:cs="Calibri"/>
          <w:sz w:val="22"/>
          <w:szCs w:val="22"/>
        </w:rPr>
        <w:t xml:space="preserve">a Ana and Luna </w:t>
      </w:r>
      <w:r w:rsidR="00D671E3">
        <w:rPr>
          <w:rFonts w:ascii="Calibri" w:hAnsi="Calibri" w:cs="Calibri"/>
          <w:sz w:val="22"/>
          <w:szCs w:val="22"/>
        </w:rPr>
        <w:t>C</w:t>
      </w:r>
      <w:r w:rsidR="00E54965">
        <w:rPr>
          <w:rFonts w:ascii="Calibri" w:hAnsi="Calibri" w:cs="Calibri"/>
          <w:sz w:val="22"/>
          <w:szCs w:val="22"/>
        </w:rPr>
        <w:t>ounties</w:t>
      </w:r>
      <w:r w:rsidR="009849E4">
        <w:rPr>
          <w:rFonts w:ascii="Calibri" w:hAnsi="Calibri" w:cs="Calibri"/>
          <w:sz w:val="22"/>
          <w:szCs w:val="22"/>
        </w:rPr>
        <w:t>)</w:t>
      </w:r>
      <w:r w:rsidRPr="001E1E1B">
        <w:rPr>
          <w:rFonts w:ascii="Calibri" w:hAnsi="Calibri" w:cs="Calibri"/>
          <w:sz w:val="22"/>
          <w:szCs w:val="22"/>
        </w:rPr>
        <w:t xml:space="preserve"> </w:t>
      </w:r>
      <w:r w:rsidR="009849E4">
        <w:rPr>
          <w:rFonts w:ascii="Calibri" w:hAnsi="Calibri" w:cs="Calibri"/>
          <w:sz w:val="22"/>
          <w:szCs w:val="22"/>
        </w:rPr>
        <w:t xml:space="preserve">and northern (San Juan County) </w:t>
      </w:r>
      <w:r w:rsidRPr="001E1E1B">
        <w:rPr>
          <w:rFonts w:ascii="Calibri" w:hAnsi="Calibri" w:cs="Calibri"/>
          <w:sz w:val="22"/>
          <w:szCs w:val="22"/>
        </w:rPr>
        <w:t>New Mexico during calendar year 20</w:t>
      </w:r>
      <w:r w:rsidR="001F074F">
        <w:rPr>
          <w:rFonts w:ascii="Calibri" w:hAnsi="Calibri" w:cs="Calibri"/>
          <w:sz w:val="22"/>
          <w:szCs w:val="22"/>
        </w:rPr>
        <w:t>2</w:t>
      </w:r>
      <w:r w:rsidR="001C0920">
        <w:rPr>
          <w:rFonts w:ascii="Calibri" w:hAnsi="Calibri" w:cs="Calibri"/>
          <w:sz w:val="22"/>
          <w:szCs w:val="22"/>
        </w:rPr>
        <w:t>3</w:t>
      </w:r>
      <w:r w:rsidRPr="001E1E1B">
        <w:rPr>
          <w:rFonts w:ascii="Calibri" w:hAnsi="Calibri" w:cs="Calibri"/>
          <w:sz w:val="22"/>
          <w:szCs w:val="22"/>
        </w:rPr>
        <w:t>. This document demonstrates to the U.S. Environmental Protection Agency that dust storms generated by high winds, rather than man-made sources, caused exceedances of the national standard for particulate matter in the air.  Without this demonstration, certain areas of the state would be in violation of federal standard</w:t>
      </w:r>
      <w:r w:rsidRPr="001E1E1B" w:rsidR="00504764">
        <w:rPr>
          <w:rFonts w:ascii="Calibri" w:hAnsi="Calibri" w:cs="Calibri"/>
          <w:sz w:val="22"/>
          <w:szCs w:val="22"/>
        </w:rPr>
        <w:t>s</w:t>
      </w:r>
      <w:r w:rsidRPr="001E1E1B">
        <w:rPr>
          <w:rFonts w:ascii="Calibri" w:hAnsi="Calibri" w:cs="Calibri"/>
          <w:sz w:val="22"/>
          <w:szCs w:val="22"/>
        </w:rPr>
        <w:t xml:space="preserve"> and subject to stricter air quality rules and requirements designed to meet and maintain the standard in the future.  The level of the federal air standard</w:t>
      </w:r>
      <w:r w:rsidRPr="001E1E1B" w:rsidR="00504764">
        <w:rPr>
          <w:rFonts w:ascii="Calibri" w:hAnsi="Calibri" w:cs="Calibri"/>
          <w:sz w:val="22"/>
          <w:szCs w:val="22"/>
        </w:rPr>
        <w:t>s</w:t>
      </w:r>
      <w:r w:rsidRPr="001E1E1B">
        <w:rPr>
          <w:rFonts w:ascii="Calibri" w:hAnsi="Calibri" w:cs="Calibri"/>
          <w:sz w:val="22"/>
          <w:szCs w:val="22"/>
        </w:rPr>
        <w:t xml:space="preserve"> for particulate matter is protective of public health.</w:t>
      </w:r>
    </w:p>
    <w:p w:rsidRPr="001E1E1B" w:rsidR="00874E31" w:rsidP="00ED2428" w:rsidRDefault="00874E31" w14:paraId="195974E9" w14:textId="77777777">
      <w:pPr>
        <w:rPr>
          <w:rFonts w:ascii="Calibri" w:hAnsi="Calibri" w:cs="Calibri"/>
          <w:sz w:val="22"/>
          <w:szCs w:val="22"/>
        </w:rPr>
      </w:pPr>
    </w:p>
    <w:p w:rsidRPr="001E1E1B" w:rsidR="001458A7" w:rsidP="00ED2428" w:rsidRDefault="00874E31" w14:paraId="46A54F47" w14:textId="3B363885">
      <w:pPr>
        <w:rPr>
          <w:rFonts w:ascii="Calibri" w:hAnsi="Calibri" w:cs="Calibri"/>
          <w:sz w:val="22"/>
          <w:szCs w:val="22"/>
        </w:rPr>
      </w:pPr>
      <w:r w:rsidRPr="7A88D7F6" w:rsidR="00874E31">
        <w:rPr>
          <w:rFonts w:ascii="Calibri" w:hAnsi="Calibri" w:cs="Calibri"/>
          <w:sz w:val="22"/>
          <w:szCs w:val="22"/>
        </w:rPr>
        <w:t>The New Mexico Environment Department is seeking public comment on the draft document</w:t>
      </w:r>
      <w:r w:rsidRPr="7A88D7F6" w:rsidR="00504764">
        <w:rPr>
          <w:rFonts w:ascii="Calibri" w:hAnsi="Calibri" w:cs="Calibri"/>
          <w:sz w:val="22"/>
          <w:szCs w:val="22"/>
        </w:rPr>
        <w:t xml:space="preserve"> through </w:t>
      </w:r>
      <w:r w:rsidRPr="7A88D7F6" w:rsidR="00DC7247">
        <w:rPr>
          <w:rFonts w:ascii="Calibri" w:hAnsi="Calibri" w:cs="Calibri"/>
          <w:sz w:val="22"/>
          <w:szCs w:val="22"/>
        </w:rPr>
        <w:t>February</w:t>
      </w:r>
      <w:r w:rsidRPr="7A88D7F6" w:rsidR="00ED4414">
        <w:rPr>
          <w:rFonts w:ascii="Calibri" w:hAnsi="Calibri" w:cs="Calibri"/>
          <w:sz w:val="22"/>
          <w:szCs w:val="22"/>
        </w:rPr>
        <w:t xml:space="preserve"> </w:t>
      </w:r>
      <w:r w:rsidRPr="7A88D7F6" w:rsidR="4D72375E">
        <w:rPr>
          <w:rFonts w:ascii="Calibri" w:hAnsi="Calibri" w:cs="Calibri"/>
          <w:sz w:val="22"/>
          <w:szCs w:val="22"/>
        </w:rPr>
        <w:t>2</w:t>
      </w:r>
      <w:r w:rsidRPr="7A88D7F6" w:rsidR="0772B096">
        <w:rPr>
          <w:rFonts w:ascii="Calibri" w:hAnsi="Calibri" w:cs="Calibri"/>
          <w:sz w:val="22"/>
          <w:szCs w:val="22"/>
        </w:rPr>
        <w:t>1</w:t>
      </w:r>
      <w:r w:rsidRPr="7A88D7F6" w:rsidR="00477A97">
        <w:rPr>
          <w:rFonts w:ascii="Calibri" w:hAnsi="Calibri" w:cs="Calibri"/>
          <w:sz w:val="22"/>
          <w:szCs w:val="22"/>
        </w:rPr>
        <w:t>, 202</w:t>
      </w:r>
      <w:r w:rsidRPr="7A88D7F6" w:rsidR="00602769">
        <w:rPr>
          <w:rFonts w:ascii="Calibri" w:hAnsi="Calibri" w:cs="Calibri"/>
          <w:sz w:val="22"/>
          <w:szCs w:val="22"/>
        </w:rPr>
        <w:t>5</w:t>
      </w:r>
      <w:r w:rsidRPr="7A88D7F6" w:rsidR="00874E31">
        <w:rPr>
          <w:rFonts w:ascii="Calibri" w:hAnsi="Calibri" w:cs="Calibri"/>
          <w:sz w:val="22"/>
          <w:szCs w:val="22"/>
        </w:rPr>
        <w:t>. The document is available for review at the Environment Department’s field offices and website a</w:t>
      </w:r>
      <w:r w:rsidRPr="7A88D7F6" w:rsidR="0024710F">
        <w:rPr>
          <w:rFonts w:ascii="Calibri" w:hAnsi="Calibri" w:cs="Calibri"/>
          <w:sz w:val="22"/>
          <w:szCs w:val="22"/>
        </w:rPr>
        <w:t xml:space="preserve">t </w:t>
      </w:r>
      <w:hyperlink r:id="R5a5854de64684f5b">
        <w:r w:rsidRPr="7A88D7F6" w:rsidR="008D2A06">
          <w:rPr>
            <w:rStyle w:val="Hyperlink"/>
            <w:rFonts w:ascii="Calibri" w:hAnsi="Calibri" w:cs="Calibri"/>
            <w:sz w:val="22"/>
            <w:szCs w:val="22"/>
          </w:rPr>
          <w:t>https://www.env.nm.gov/public-notices/</w:t>
        </w:r>
      </w:hyperlink>
      <w:r w:rsidRPr="7A88D7F6" w:rsidR="008D2A06">
        <w:rPr>
          <w:rFonts w:ascii="Calibri" w:hAnsi="Calibri" w:cs="Calibri"/>
          <w:sz w:val="22"/>
          <w:szCs w:val="22"/>
        </w:rPr>
        <w:t xml:space="preserve"> </w:t>
      </w:r>
      <w:r w:rsidRPr="7A88D7F6" w:rsidR="00874E31">
        <w:rPr>
          <w:rFonts w:ascii="Calibri" w:hAnsi="Calibri" w:cs="Calibri"/>
          <w:sz w:val="22"/>
          <w:szCs w:val="22"/>
        </w:rPr>
        <w:t xml:space="preserve">or by contacting the Department at </w:t>
      </w:r>
      <w:r w:rsidRPr="7A88D7F6" w:rsidR="00ED2428">
        <w:rPr>
          <w:rFonts w:ascii="Calibri" w:hAnsi="Calibri" w:cs="Calibri"/>
          <w:sz w:val="22"/>
          <w:szCs w:val="22"/>
        </w:rPr>
        <w:t>(5</w:t>
      </w:r>
      <w:r w:rsidRPr="7A88D7F6" w:rsidR="00CD0F63">
        <w:rPr>
          <w:rFonts w:ascii="Calibri" w:hAnsi="Calibri" w:cs="Calibri"/>
          <w:sz w:val="22"/>
          <w:szCs w:val="22"/>
        </w:rPr>
        <w:t>0</w:t>
      </w:r>
      <w:r w:rsidRPr="7A88D7F6" w:rsidR="00ED2428">
        <w:rPr>
          <w:rFonts w:ascii="Calibri" w:hAnsi="Calibri" w:cs="Calibri"/>
          <w:sz w:val="22"/>
          <w:szCs w:val="22"/>
        </w:rPr>
        <w:t xml:space="preserve">5) </w:t>
      </w:r>
      <w:r w:rsidRPr="7A88D7F6" w:rsidR="00CD0F63">
        <w:rPr>
          <w:rFonts w:ascii="Calibri" w:hAnsi="Calibri" w:cs="Calibri"/>
          <w:sz w:val="22"/>
          <w:szCs w:val="22"/>
        </w:rPr>
        <w:t>629</w:t>
      </w:r>
      <w:r w:rsidRPr="7A88D7F6" w:rsidR="00ED2428">
        <w:rPr>
          <w:rFonts w:ascii="Calibri" w:hAnsi="Calibri" w:cs="Calibri"/>
          <w:sz w:val="22"/>
          <w:szCs w:val="22"/>
        </w:rPr>
        <w:t>-</w:t>
      </w:r>
      <w:r w:rsidRPr="7A88D7F6" w:rsidR="00CD0F63">
        <w:rPr>
          <w:rFonts w:ascii="Calibri" w:hAnsi="Calibri" w:cs="Calibri"/>
          <w:sz w:val="22"/>
          <w:szCs w:val="22"/>
        </w:rPr>
        <w:t>3</w:t>
      </w:r>
      <w:r w:rsidRPr="7A88D7F6" w:rsidR="000D73AD">
        <w:rPr>
          <w:rFonts w:ascii="Calibri" w:hAnsi="Calibri" w:cs="Calibri"/>
          <w:sz w:val="22"/>
          <w:szCs w:val="22"/>
        </w:rPr>
        <w:t>2</w:t>
      </w:r>
      <w:r w:rsidRPr="7A88D7F6" w:rsidR="00CD0F63">
        <w:rPr>
          <w:rFonts w:ascii="Calibri" w:hAnsi="Calibri" w:cs="Calibri"/>
          <w:sz w:val="22"/>
          <w:szCs w:val="22"/>
        </w:rPr>
        <w:t>4</w:t>
      </w:r>
      <w:r w:rsidRPr="7A88D7F6" w:rsidR="000D73AD">
        <w:rPr>
          <w:rFonts w:ascii="Calibri" w:hAnsi="Calibri" w:cs="Calibri"/>
          <w:sz w:val="22"/>
          <w:szCs w:val="22"/>
        </w:rPr>
        <w:t>2</w:t>
      </w:r>
      <w:r w:rsidRPr="7A88D7F6" w:rsidR="00874E31">
        <w:rPr>
          <w:rFonts w:ascii="Calibri" w:hAnsi="Calibri" w:cs="Calibri"/>
          <w:sz w:val="22"/>
          <w:szCs w:val="22"/>
        </w:rPr>
        <w:t xml:space="preserve">. </w:t>
      </w:r>
    </w:p>
    <w:p w:rsidRPr="001E1E1B" w:rsidR="001458A7" w:rsidP="00ED2428" w:rsidRDefault="001458A7" w14:paraId="63062C46" w14:textId="77777777">
      <w:pPr>
        <w:rPr>
          <w:rFonts w:ascii="Calibri" w:hAnsi="Calibri" w:cs="Calibri"/>
          <w:sz w:val="22"/>
          <w:szCs w:val="22"/>
        </w:rPr>
      </w:pPr>
    </w:p>
    <w:p w:rsidRPr="001E1E1B" w:rsidR="001458A7" w:rsidP="001458A7" w:rsidRDefault="001458A7" w14:paraId="7EDD573D" w14:textId="5E05BAFA">
      <w:pPr>
        <w:rPr>
          <w:rFonts w:asciiTheme="minorHAnsi" w:hAnsiTheme="minorHAnsi" w:cstheme="minorHAnsi"/>
          <w:sz w:val="22"/>
          <w:szCs w:val="22"/>
        </w:rPr>
      </w:pPr>
      <w:r w:rsidRPr="001E1E1B">
        <w:rPr>
          <w:rFonts w:asciiTheme="minorHAnsi" w:hAnsiTheme="minorHAnsi" w:cstheme="minorHAnsi"/>
          <w:sz w:val="22"/>
          <w:szCs w:val="22"/>
        </w:rPr>
        <w:t>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w:t>
      </w:r>
      <w:r w:rsidR="005135DD">
        <w:rPr>
          <w:rFonts w:asciiTheme="minorHAnsi" w:hAnsiTheme="minorHAnsi" w:cstheme="minorHAnsi"/>
          <w:sz w:val="22"/>
          <w:szCs w:val="22"/>
        </w:rPr>
        <w:t>s 5 &amp;</w:t>
      </w:r>
      <w:r w:rsidRPr="001E1E1B">
        <w:rPr>
          <w:rFonts w:asciiTheme="minorHAnsi" w:hAnsiTheme="minorHAnsi" w:cstheme="minorHAnsi"/>
          <w:sz w:val="22"/>
          <w:szCs w:val="22"/>
        </w:rPr>
        <w:t xml:space="preserve">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w:t>
      </w:r>
      <w:r w:rsidR="00121A32">
        <w:rPr>
          <w:rFonts w:asciiTheme="minorHAnsi" w:hAnsiTheme="minorHAnsi" w:cstheme="minorHAnsi"/>
          <w:sz w:val="22"/>
          <w:szCs w:val="22"/>
        </w:rPr>
        <w:t>Kate</w:t>
      </w:r>
      <w:r w:rsidRPr="001E1E1B" w:rsidR="001E1E1B">
        <w:rPr>
          <w:rFonts w:asciiTheme="minorHAnsi" w:hAnsiTheme="minorHAnsi" w:cstheme="minorHAnsi"/>
          <w:sz w:val="22"/>
          <w:szCs w:val="22"/>
        </w:rPr>
        <w:t xml:space="preserve"> </w:t>
      </w:r>
      <w:r w:rsidR="00033748">
        <w:rPr>
          <w:rFonts w:asciiTheme="minorHAnsi" w:hAnsiTheme="minorHAnsi" w:cstheme="minorHAnsi"/>
          <w:sz w:val="22"/>
          <w:szCs w:val="22"/>
        </w:rPr>
        <w:t>Cardenas</w:t>
      </w:r>
      <w:r w:rsidRPr="001E1E1B">
        <w:rPr>
          <w:rFonts w:asciiTheme="minorHAnsi" w:hAnsiTheme="minorHAnsi" w:cstheme="minorHAnsi"/>
          <w:sz w:val="22"/>
          <w:szCs w:val="22"/>
        </w:rPr>
        <w:t xml:space="preserve">, Non-Discrimination Coordinator, NMED, 1190 St. Francis Dr., Suite N4050, P.O. Box 5469, Santa Fe, NM 87502, (505) 827-2855, </w:t>
      </w:r>
      <w:hyperlink w:history="1" r:id="rId8">
        <w:r w:rsidRPr="00F07324" w:rsidR="00A93205">
          <w:rPr>
            <w:rStyle w:val="Hyperlink"/>
            <w:rFonts w:asciiTheme="minorHAnsi" w:hAnsiTheme="minorHAnsi" w:cstheme="minorHAnsi"/>
            <w:sz w:val="22"/>
            <w:szCs w:val="22"/>
          </w:rPr>
          <w:t>nd.coordinator@env.nm.gov</w:t>
        </w:r>
      </w:hyperlink>
      <w:r w:rsidRPr="001E1E1B">
        <w:rPr>
          <w:rFonts w:asciiTheme="minorHAnsi" w:hAnsiTheme="minorHAnsi" w:cstheme="minorHAnsi"/>
          <w:sz w:val="22"/>
          <w:szCs w:val="22"/>
        </w:rPr>
        <w:t xml:space="preserve">.  You may also visit our website at </w:t>
      </w:r>
      <w:hyperlink w:history="1" r:id="rId9">
        <w:r w:rsidRPr="002803D3" w:rsidR="00A56DA5">
          <w:rPr>
            <w:rStyle w:val="Hyperlink"/>
            <w:rFonts w:asciiTheme="minorHAnsi" w:hAnsiTheme="minorHAnsi" w:cstheme="minorHAnsi"/>
            <w:sz w:val="22"/>
            <w:szCs w:val="22"/>
          </w:rPr>
          <w:t>https://www.env.nm.gov/non-employee-discrimination-complaint-page/</w:t>
        </w:r>
      </w:hyperlink>
      <w:r w:rsidR="00A56DA5">
        <w:rPr>
          <w:rFonts w:asciiTheme="minorHAnsi" w:hAnsiTheme="minorHAnsi" w:cstheme="minorHAnsi"/>
          <w:sz w:val="22"/>
          <w:szCs w:val="22"/>
        </w:rPr>
        <w:t xml:space="preserve"> </w:t>
      </w:r>
      <w:r w:rsidRPr="001E1E1B">
        <w:rPr>
          <w:rFonts w:asciiTheme="minorHAnsi" w:hAnsiTheme="minorHAnsi" w:cstheme="minorHAnsi"/>
          <w:sz w:val="22"/>
          <w:szCs w:val="22"/>
        </w:rPr>
        <w:t>to learn how and where to file a complaint of discrimination.</w:t>
      </w:r>
    </w:p>
    <w:p w:rsidRPr="001E1E1B" w:rsidR="00874E31" w:rsidP="00ED2428" w:rsidRDefault="00874E31" w14:paraId="195974EC" w14:textId="77777777">
      <w:pPr>
        <w:pStyle w:val="BodyText"/>
        <w:spacing w:after="0" w:line="240" w:lineRule="auto"/>
        <w:rPr>
          <w:rFonts w:ascii="Calibri" w:hAnsi="Calibri" w:cs="Calibri"/>
          <w:sz w:val="22"/>
          <w:szCs w:val="22"/>
        </w:rPr>
      </w:pPr>
    </w:p>
    <w:p w:rsidRPr="001E1E1B" w:rsidR="00874E31" w:rsidP="00ED2428" w:rsidRDefault="00874E31" w14:paraId="195974ED" w14:textId="6A697C79">
      <w:pPr>
        <w:rPr>
          <w:rFonts w:ascii="Calibri" w:hAnsi="Calibri" w:cs="Calibri"/>
          <w:sz w:val="22"/>
          <w:szCs w:val="22"/>
        </w:rPr>
      </w:pPr>
      <w:r w:rsidRPr="001E1E1B">
        <w:rPr>
          <w:rFonts w:ascii="Calibri" w:hAnsi="Calibri" w:cs="Calibri"/>
          <w:sz w:val="22"/>
          <w:szCs w:val="22"/>
        </w:rPr>
        <w:t xml:space="preserve">For more information and to submit comments, please contact </w:t>
      </w:r>
      <w:r w:rsidRPr="001E1E1B" w:rsidR="00F65845">
        <w:rPr>
          <w:rFonts w:ascii="Calibri" w:hAnsi="Calibri" w:cs="Calibri"/>
          <w:sz w:val="22"/>
          <w:szCs w:val="22"/>
        </w:rPr>
        <w:t>Armando Paz</w:t>
      </w:r>
      <w:r w:rsidRPr="001E1E1B">
        <w:rPr>
          <w:rFonts w:ascii="Calibri" w:hAnsi="Calibri" w:cs="Calibri"/>
          <w:sz w:val="22"/>
          <w:szCs w:val="22"/>
        </w:rPr>
        <w:t>, Environmental Analyst, NMED Air Quality Bureau at (5</w:t>
      </w:r>
      <w:r w:rsidR="00A93205">
        <w:rPr>
          <w:rFonts w:ascii="Calibri" w:hAnsi="Calibri" w:cs="Calibri"/>
          <w:sz w:val="22"/>
          <w:szCs w:val="22"/>
        </w:rPr>
        <w:t>0</w:t>
      </w:r>
      <w:r w:rsidRPr="001E1E1B">
        <w:rPr>
          <w:rFonts w:ascii="Calibri" w:hAnsi="Calibri" w:cs="Calibri"/>
          <w:sz w:val="22"/>
          <w:szCs w:val="22"/>
        </w:rPr>
        <w:t xml:space="preserve">5) </w:t>
      </w:r>
      <w:r w:rsidR="00A93205">
        <w:rPr>
          <w:rFonts w:ascii="Calibri" w:hAnsi="Calibri" w:cs="Calibri"/>
          <w:sz w:val="22"/>
          <w:szCs w:val="22"/>
        </w:rPr>
        <w:t>629</w:t>
      </w:r>
      <w:r w:rsidR="001E1E1B">
        <w:rPr>
          <w:rFonts w:ascii="Calibri" w:hAnsi="Calibri" w:cs="Calibri"/>
          <w:sz w:val="22"/>
          <w:szCs w:val="22"/>
        </w:rPr>
        <w:t>-</w:t>
      </w:r>
      <w:r w:rsidR="00A93205">
        <w:rPr>
          <w:rFonts w:ascii="Calibri" w:hAnsi="Calibri" w:cs="Calibri"/>
          <w:sz w:val="22"/>
          <w:szCs w:val="22"/>
        </w:rPr>
        <w:t>3242</w:t>
      </w:r>
      <w:r w:rsidRPr="001E1E1B">
        <w:rPr>
          <w:rFonts w:ascii="Calibri" w:hAnsi="Calibri" w:cs="Calibri"/>
          <w:sz w:val="22"/>
          <w:szCs w:val="22"/>
        </w:rPr>
        <w:t xml:space="preserve"> or at </w:t>
      </w:r>
      <w:hyperlink w:history="1" r:id="rId10">
        <w:r w:rsidRPr="002803D3" w:rsidR="00A56DA5">
          <w:rPr>
            <w:rStyle w:val="Hyperlink"/>
            <w:rFonts w:ascii="Calibri" w:hAnsi="Calibri" w:cs="Calibri"/>
            <w:sz w:val="22"/>
            <w:szCs w:val="22"/>
          </w:rPr>
          <w:t>armando.paz@env.nm.gov</w:t>
        </w:r>
      </w:hyperlink>
      <w:r w:rsidRPr="001E1E1B">
        <w:rPr>
          <w:rFonts w:ascii="Calibri" w:hAnsi="Calibri" w:cs="Calibri"/>
          <w:sz w:val="22"/>
          <w:szCs w:val="22"/>
        </w:rPr>
        <w:t>.</w:t>
      </w:r>
    </w:p>
    <w:p w:rsidRPr="001E1E1B" w:rsidR="00874E31" w:rsidP="00ED2428" w:rsidRDefault="00874E31" w14:paraId="195974EE" w14:textId="77777777">
      <w:pPr>
        <w:pStyle w:val="BodyText"/>
        <w:spacing w:after="0" w:line="240" w:lineRule="auto"/>
        <w:rPr>
          <w:rFonts w:ascii="Calibri" w:hAnsi="Calibri" w:cs="Calibri"/>
          <w:sz w:val="22"/>
          <w:szCs w:val="22"/>
        </w:rPr>
      </w:pPr>
    </w:p>
    <w:p w:rsidRPr="00ED2428" w:rsidR="00874E31" w:rsidP="00ED2428" w:rsidRDefault="00874E31" w14:paraId="195974EF" w14:textId="77777777">
      <w:pPr>
        <w:pStyle w:val="BodyText"/>
        <w:spacing w:after="0" w:line="240" w:lineRule="auto"/>
        <w:jc w:val="center"/>
        <w:rPr>
          <w:rFonts w:ascii="Calibri" w:hAnsi="Calibri" w:cs="Calibri"/>
          <w:sz w:val="24"/>
          <w:szCs w:val="24"/>
        </w:rPr>
      </w:pPr>
      <w:r w:rsidRPr="00ED2428">
        <w:rPr>
          <w:rFonts w:ascii="Calibri" w:hAnsi="Calibri" w:cs="Calibri"/>
          <w:sz w:val="24"/>
          <w:szCs w:val="24"/>
        </w:rPr>
        <w:t>###</w:t>
      </w:r>
    </w:p>
    <w:p w:rsidR="00B127AA" w:rsidP="00ED2428" w:rsidRDefault="00B127AA" w14:paraId="195974F0" w14:textId="77777777"/>
    <w:sectPr w:rsidR="00B127AA" w:rsidSect="00C906A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31"/>
    <w:rsid w:val="00033748"/>
    <w:rsid w:val="000363BF"/>
    <w:rsid w:val="000D73AD"/>
    <w:rsid w:val="00121A32"/>
    <w:rsid w:val="001458A7"/>
    <w:rsid w:val="00175DE4"/>
    <w:rsid w:val="001B26B0"/>
    <w:rsid w:val="001C0920"/>
    <w:rsid w:val="001E1E1B"/>
    <w:rsid w:val="001F074F"/>
    <w:rsid w:val="00213B13"/>
    <w:rsid w:val="002163F4"/>
    <w:rsid w:val="0024710F"/>
    <w:rsid w:val="00271876"/>
    <w:rsid w:val="002A78F3"/>
    <w:rsid w:val="002D2C6D"/>
    <w:rsid w:val="00343912"/>
    <w:rsid w:val="0043000D"/>
    <w:rsid w:val="00475E67"/>
    <w:rsid w:val="00477A97"/>
    <w:rsid w:val="00497739"/>
    <w:rsid w:val="004B1B6C"/>
    <w:rsid w:val="004B5A0F"/>
    <w:rsid w:val="004B5AE9"/>
    <w:rsid w:val="00504764"/>
    <w:rsid w:val="005135DD"/>
    <w:rsid w:val="00602769"/>
    <w:rsid w:val="00715842"/>
    <w:rsid w:val="00874E31"/>
    <w:rsid w:val="008979DD"/>
    <w:rsid w:val="008B7627"/>
    <w:rsid w:val="008D2A06"/>
    <w:rsid w:val="008F2C7B"/>
    <w:rsid w:val="00934DE4"/>
    <w:rsid w:val="0095185F"/>
    <w:rsid w:val="009849E4"/>
    <w:rsid w:val="009C0225"/>
    <w:rsid w:val="00A5283A"/>
    <w:rsid w:val="00A56DA5"/>
    <w:rsid w:val="00A93205"/>
    <w:rsid w:val="00AB7C31"/>
    <w:rsid w:val="00B127AA"/>
    <w:rsid w:val="00B213DB"/>
    <w:rsid w:val="00C30A40"/>
    <w:rsid w:val="00C906A4"/>
    <w:rsid w:val="00CA150A"/>
    <w:rsid w:val="00CB5A19"/>
    <w:rsid w:val="00CD0F63"/>
    <w:rsid w:val="00D52305"/>
    <w:rsid w:val="00D671E3"/>
    <w:rsid w:val="00DC6733"/>
    <w:rsid w:val="00DC7247"/>
    <w:rsid w:val="00DE3BAA"/>
    <w:rsid w:val="00E0637E"/>
    <w:rsid w:val="00E54965"/>
    <w:rsid w:val="00E7225E"/>
    <w:rsid w:val="00EA5A85"/>
    <w:rsid w:val="00ED12E4"/>
    <w:rsid w:val="00ED2428"/>
    <w:rsid w:val="00ED4414"/>
    <w:rsid w:val="00F215F4"/>
    <w:rsid w:val="00F44EEC"/>
    <w:rsid w:val="00F65845"/>
    <w:rsid w:val="00FD3472"/>
    <w:rsid w:val="0772B096"/>
    <w:rsid w:val="3190EFA6"/>
    <w:rsid w:val="4D72375E"/>
    <w:rsid w:val="7A88D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74E7"/>
  <w15:docId w15:val="{C4C4B6B0-5E6F-47C1-9FBB-9BB8D4C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E3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874E31"/>
    <w:pPr>
      <w:spacing w:after="220" w:line="180" w:lineRule="atLeast"/>
      <w:jc w:val="both"/>
    </w:pPr>
    <w:rPr>
      <w:rFonts w:ascii="Arial" w:hAnsi="Arial"/>
      <w:spacing w:val="-5"/>
      <w:sz w:val="20"/>
      <w:szCs w:val="20"/>
    </w:rPr>
  </w:style>
  <w:style w:type="character" w:styleId="BodyTextChar" w:customStyle="1">
    <w:name w:val="Body Text Char"/>
    <w:basedOn w:val="DefaultParagraphFont"/>
    <w:link w:val="BodyText"/>
    <w:rsid w:val="00874E31"/>
    <w:rPr>
      <w:rFonts w:ascii="Arial" w:hAnsi="Arial" w:eastAsia="Times New Roman" w:cs="Times New Roman"/>
      <w:spacing w:val="-5"/>
      <w:sz w:val="20"/>
      <w:szCs w:val="20"/>
    </w:rPr>
  </w:style>
  <w:style w:type="character" w:styleId="Hyperlink">
    <w:name w:val="Hyperlink"/>
    <w:basedOn w:val="DefaultParagraphFont"/>
    <w:rsid w:val="00874E31"/>
    <w:rPr>
      <w:color w:val="0000FF"/>
      <w:u w:val="single"/>
    </w:rPr>
  </w:style>
  <w:style w:type="character" w:styleId="UnresolvedMention">
    <w:name w:val="Unresolved Mention"/>
    <w:basedOn w:val="DefaultParagraphFont"/>
    <w:uiPriority w:val="99"/>
    <w:semiHidden/>
    <w:unhideWhenUsed/>
    <w:rsid w:val="00ED2428"/>
    <w:rPr>
      <w:color w:val="605E5C"/>
      <w:shd w:val="clear" w:color="auto" w:fill="E1DFDD"/>
    </w:rPr>
  </w:style>
  <w:style w:type="character" w:styleId="FollowedHyperlink">
    <w:name w:val="FollowedHyperlink"/>
    <w:basedOn w:val="DefaultParagraphFont"/>
    <w:uiPriority w:val="99"/>
    <w:semiHidden/>
    <w:unhideWhenUsed/>
    <w:rsid w:val="00036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mailto:nd.coordinator@env.nm.gov" TargetMode="External" Id="rId8" /><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mailto:armando.paz@env.nm.gov" TargetMode="External" Id="rId10" /><Relationship Type="http://schemas.openxmlformats.org/officeDocument/2006/relationships/styles" Target="styles.xml" Id="rId4" /><Relationship Type="http://schemas.openxmlformats.org/officeDocument/2006/relationships/hyperlink" Target="https://www.env.nm.gov/non-employee-discrimination-complaint-page/" TargetMode="External" Id="rId9" /><Relationship Type="http://schemas.openxmlformats.org/officeDocument/2006/relationships/hyperlink" Target="https://www.env.nm.gov/public-notices/" TargetMode="External" Id="R5a5854de64684f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9183644854F43BF462B8CB4625AED" ma:contentTypeVersion="15" ma:contentTypeDescription="Create a new document." ma:contentTypeScope="" ma:versionID="9ad3608c85a6abb68f9ea08cda038367">
  <xsd:schema xmlns:xsd="http://www.w3.org/2001/XMLSchema" xmlns:xs="http://www.w3.org/2001/XMLSchema" xmlns:p="http://schemas.microsoft.com/office/2006/metadata/properties" xmlns:ns2="b84bfb3e-4eda-43b1-a6c5-ff7dba45a52b" xmlns:ns3="18821846-b2d3-430f-9aac-dd91983f42fe" targetNamespace="http://schemas.microsoft.com/office/2006/metadata/properties" ma:root="true" ma:fieldsID="b313469ca08ecd94f04d11a956e85e18" ns2:_="" ns3:_="">
    <xsd:import namespace="b84bfb3e-4eda-43b1-a6c5-ff7dba45a52b"/>
    <xsd:import namespace="18821846-b2d3-430f-9aac-dd91983f42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bfb3e-4eda-43b1-a6c5-ff7dba45a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21846-b2d3-430f-9aac-dd91983f42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e961e7a-3adc-4748-8a5c-400e792e4572}" ma:internalName="TaxCatchAll" ma:showField="CatchAllData" ma:web="18821846-b2d3-430f-9aac-dd91983f4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4bfb3e-4eda-43b1-a6c5-ff7dba45a52b">
      <Terms xmlns="http://schemas.microsoft.com/office/infopath/2007/PartnerControls"/>
    </lcf76f155ced4ddcb4097134ff3c332f>
    <TaxCatchAll xmlns="18821846-b2d3-430f-9aac-dd91983f42fe" xsi:nil="true"/>
  </documentManagement>
</p:properties>
</file>

<file path=customXml/itemProps1.xml><?xml version="1.0" encoding="utf-8"?>
<ds:datastoreItem xmlns:ds="http://schemas.openxmlformats.org/officeDocument/2006/customXml" ds:itemID="{B9075417-0361-4BD7-9683-45A0F6544112}">
  <ds:schemaRefs>
    <ds:schemaRef ds:uri="http://schemas.microsoft.com/sharepoint/v3/contenttype/forms"/>
  </ds:schemaRefs>
</ds:datastoreItem>
</file>

<file path=customXml/itemProps2.xml><?xml version="1.0" encoding="utf-8"?>
<ds:datastoreItem xmlns:ds="http://schemas.openxmlformats.org/officeDocument/2006/customXml" ds:itemID="{2AA39DF4-CD75-4090-90CA-BDB10EDE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fb3e-4eda-43b1-a6c5-ff7dba45a52b"/>
    <ds:schemaRef ds:uri="18821846-b2d3-430f-9aac-dd91983f4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EA033-535E-45FF-9D74-3F32D61B28FB}">
  <ds:schemaRefs>
    <ds:schemaRef ds:uri="http://schemas.microsoft.com/office/2006/metadata/properties"/>
    <ds:schemaRef ds:uri="http://schemas.microsoft.com/office/infopath/2007/PartnerControls"/>
    <ds:schemaRef ds:uri="b84bfb3e-4eda-43b1-a6c5-ff7dba45a52b"/>
    <ds:schemaRef ds:uri="18821846-b2d3-430f-9aac-dd91983f42fe"/>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NMENV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Michael Baca</dc:creator>
  <lastModifiedBy>Paz, Armando, ENV</lastModifiedBy>
  <revision>21</revision>
  <dcterms:created xsi:type="dcterms:W3CDTF">2024-05-08T19:28:00.0000000Z</dcterms:created>
  <dcterms:modified xsi:type="dcterms:W3CDTF">2025-01-17T22:30:15.0858677Z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0x010100E8D9183644854F43BF462B8CB4625AED</vt:lpwstr>
  </property>
  <property fmtid="{D5CDD505-2E9C-101B-9397-08002B2CF9AE}" pid="3" name="MediaServiceImageTags">
    <vt:lpwstr/>
  </property>
</Properties>
</file>